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D" w:rsidRPr="00990FF9" w:rsidRDefault="00BA755D" w:rsidP="00BA7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"Информационное общество"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мес.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85590">
        <w:rPr>
          <w:rFonts w:ascii="Times New Roman" w:hAnsi="Times New Roman" w:cs="Times New Roman"/>
          <w:sz w:val="26"/>
          <w:szCs w:val="26"/>
        </w:rPr>
        <w:t>3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BA755D" w:rsidRPr="00990FF9" w:rsidRDefault="00010D47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BA755D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BA755D" w:rsidRPr="00990FF9" w:rsidRDefault="00010D47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BA755D" w:rsidRPr="00990FF9" w:rsidTr="00BA7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blHeader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755D" w:rsidRPr="00990FF9" w:rsidTr="00BA755D">
        <w:trPr>
          <w:trHeight w:val="202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BC72DA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A755D" w:rsidRPr="00BA755D" w:rsidRDefault="00BA755D" w:rsidP="00BA755D">
            <w:pPr>
              <w:pStyle w:val="ConsPlusCell"/>
              <w:rPr>
                <w:rFonts w:ascii="Times New Roman" w:hAnsi="Times New Roman" w:cs="Times New Roman"/>
                <w:spacing w:val="-12"/>
              </w:rPr>
            </w:pPr>
            <w:r w:rsidRPr="00BA755D">
              <w:rPr>
                <w:rFonts w:ascii="Times New Roman" w:hAnsi="Times New Roman" w:cs="Times New Roman"/>
                <w:spacing w:val="-12"/>
              </w:rPr>
              <w:t xml:space="preserve">Администрация Куйбышевского  сельского  поселения 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1700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993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1558" w:type="dxa"/>
          </w:tcPr>
          <w:p w:rsidR="00BA755D" w:rsidRPr="00990FF9" w:rsidRDefault="00185590" w:rsidP="00C5380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328,4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</w:t>
            </w:r>
            <w:r w:rsidR="00C538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 2 полугодии</w:t>
            </w:r>
          </w:p>
        </w:tc>
      </w:tr>
      <w:tr w:rsidR="00BA755D" w:rsidRPr="00990FF9" w:rsidTr="00BA755D">
        <w:trPr>
          <w:trHeight w:val="263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3" w:type="dxa"/>
          </w:tcPr>
          <w:p w:rsidR="00BA755D" w:rsidRPr="00BA755D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BA755D" w:rsidRPr="00BA755D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409,8</w:t>
            </w:r>
          </w:p>
        </w:tc>
        <w:tc>
          <w:tcPr>
            <w:tcW w:w="1700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409,8</w:t>
            </w:r>
          </w:p>
        </w:tc>
        <w:tc>
          <w:tcPr>
            <w:tcW w:w="993" w:type="dxa"/>
          </w:tcPr>
          <w:p w:rsidR="00BA755D" w:rsidRPr="00990FF9" w:rsidRDefault="00010D47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1558" w:type="dxa"/>
          </w:tcPr>
          <w:p w:rsidR="00BA755D" w:rsidRPr="00990FF9" w:rsidRDefault="00010D47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309,6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во 2 полугодии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spacing w:val="-12"/>
              </w:rPr>
              <w:t xml:space="preserve"> </w:t>
            </w:r>
            <w:r w:rsidRPr="007C00A0">
              <w:rPr>
                <w:rFonts w:ascii="Times New Roman" w:hAnsi="Times New Roman" w:cs="Times New Roman"/>
                <w:spacing w:val="-12"/>
              </w:rPr>
              <w:t>защита информации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  <w:r w:rsidRPr="007C00A0">
              <w:rPr>
                <w:rFonts w:ascii="Times New Roman" w:hAnsi="Times New Roman" w:cs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lastRenderedPageBreak/>
              <w:t>современной</w:t>
            </w:r>
          </w:p>
        </w:tc>
        <w:tc>
          <w:tcPr>
            <w:tcW w:w="993" w:type="dxa"/>
          </w:tcPr>
          <w:p w:rsidR="00BA755D" w:rsidRPr="00BA755D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BA755D" w:rsidRPr="00BA755D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A755D" w:rsidRPr="00990FF9" w:rsidRDefault="00BD4773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предусмотрена во 2 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полугодии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BA755D" w:rsidRDefault="00185590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BA755D" w:rsidRPr="00BA755D" w:rsidRDefault="00185590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0D6" w:rsidRPr="00990FF9" w:rsidTr="00BA755D">
        <w:trPr>
          <w:tblCellSpacing w:w="5" w:type="nil"/>
        </w:trPr>
        <w:tc>
          <w:tcPr>
            <w:tcW w:w="426" w:type="dxa"/>
            <w:vMerge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Куйбышевского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поселеия</w:t>
            </w:r>
            <w:proofErr w:type="spellEnd"/>
          </w:p>
        </w:tc>
        <w:tc>
          <w:tcPr>
            <w:tcW w:w="1417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FB20D6" w:rsidRPr="00FB20D6" w:rsidRDefault="00010D47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1700" w:type="dxa"/>
          </w:tcPr>
          <w:p w:rsidR="00FB20D6" w:rsidRPr="00FB20D6" w:rsidRDefault="00010D47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993" w:type="dxa"/>
          </w:tcPr>
          <w:p w:rsidR="00FB20D6" w:rsidRPr="00FB20D6" w:rsidRDefault="00010D47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1558" w:type="dxa"/>
          </w:tcPr>
          <w:p w:rsidR="00FB20D6" w:rsidRPr="00FB20D6" w:rsidRDefault="00010D47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328,4</w:t>
            </w:r>
            <w:bookmarkStart w:id="1" w:name="_GoBack"/>
            <w:bookmarkEnd w:id="1"/>
            <w:r w:rsidR="00FB20D6" w:rsidRPr="00FB20D6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во 2 полугодии</w:t>
            </w:r>
          </w:p>
        </w:tc>
      </w:tr>
    </w:tbl>
    <w:p w:rsidR="009E7534" w:rsidRPr="009F4963" w:rsidRDefault="009E753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BD4773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963" w:rsidRPr="009F49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963" w:rsidRPr="009F49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4963" w:rsidRPr="009F4963" w:rsidRDefault="009F4963" w:rsidP="009F4963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D4773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9F4963" w:rsidRPr="009F4963" w:rsidSect="009F4963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D"/>
    <w:rsid w:val="00010D47"/>
    <w:rsid w:val="00181567"/>
    <w:rsid w:val="00185590"/>
    <w:rsid w:val="007B693C"/>
    <w:rsid w:val="009E7534"/>
    <w:rsid w:val="009F4963"/>
    <w:rsid w:val="00BA755D"/>
    <w:rsid w:val="00BD4773"/>
    <w:rsid w:val="00C5380D"/>
    <w:rsid w:val="00F60A97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1CCD"/>
  <w15:docId w15:val="{D534C606-F2A7-4D64-BFE6-482E6A5D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Cerry</cp:lastModifiedBy>
  <cp:revision>2</cp:revision>
  <cp:lastPrinted>2023-07-11T12:46:00Z</cp:lastPrinted>
  <dcterms:created xsi:type="dcterms:W3CDTF">2023-07-11T12:47:00Z</dcterms:created>
  <dcterms:modified xsi:type="dcterms:W3CDTF">2023-07-11T12:47:00Z</dcterms:modified>
</cp:coreProperties>
</file>